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0332" w14:textId="77777777" w:rsidR="00E16A5A" w:rsidRPr="00E16A5A" w:rsidRDefault="00E16A5A" w:rsidP="00E16A5A">
      <w:pPr>
        <w:tabs>
          <w:tab w:val="left" w:pos="6804"/>
        </w:tabs>
        <w:spacing w:after="0" w:line="240" w:lineRule="auto"/>
        <w:jc w:val="right"/>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4.pielikums</w:t>
      </w:r>
    </w:p>
    <w:p w14:paraId="31BA7B38" w14:textId="77777777" w:rsidR="00E16A5A" w:rsidRPr="00E16A5A" w:rsidRDefault="00E16A5A" w:rsidP="00E16A5A">
      <w:pPr>
        <w:tabs>
          <w:tab w:val="left" w:pos="6804"/>
        </w:tabs>
        <w:spacing w:after="0" w:line="240" w:lineRule="auto"/>
        <w:jc w:val="right"/>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Ropažu novada pašvaldības </w:t>
      </w:r>
    </w:p>
    <w:p w14:paraId="5A15D5F4" w14:textId="77777777" w:rsidR="00E16A5A" w:rsidRPr="00E16A5A" w:rsidRDefault="00E16A5A" w:rsidP="00E16A5A">
      <w:pPr>
        <w:tabs>
          <w:tab w:val="left" w:pos="6804"/>
        </w:tabs>
        <w:spacing w:after="0" w:line="240" w:lineRule="auto"/>
        <w:jc w:val="right"/>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__.__.202</w:t>
      </w:r>
      <w:r>
        <w:rPr>
          <w:rFonts w:ascii="Times New Roman" w:eastAsia="Times New Roman" w:hAnsi="Times New Roman" w:cs="Times New Roman"/>
          <w:sz w:val="24"/>
          <w:szCs w:val="20"/>
        </w:rPr>
        <w:t>3</w:t>
      </w:r>
      <w:r w:rsidRPr="00E16A5A">
        <w:rPr>
          <w:rFonts w:ascii="Times New Roman" w:eastAsia="Times New Roman" w:hAnsi="Times New Roman" w:cs="Times New Roman"/>
          <w:sz w:val="24"/>
          <w:szCs w:val="20"/>
        </w:rPr>
        <w:t xml:space="preserve">. noteikumiem Nr.__ </w:t>
      </w:r>
    </w:p>
    <w:p w14:paraId="12BDDDD7" w14:textId="77777777" w:rsidR="00E16A5A" w:rsidRPr="00E16A5A" w:rsidRDefault="00E16A5A" w:rsidP="00E16A5A">
      <w:pPr>
        <w:tabs>
          <w:tab w:val="left" w:pos="6804"/>
        </w:tabs>
        <w:spacing w:after="0" w:line="240" w:lineRule="auto"/>
        <w:jc w:val="right"/>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„Transportlīdzekļu izmantošanas un izdevumu uzskaites kārtība </w:t>
      </w:r>
    </w:p>
    <w:p w14:paraId="18F43FAC" w14:textId="77777777" w:rsidR="00E16A5A" w:rsidRPr="00E16A5A" w:rsidRDefault="00E16A5A" w:rsidP="00E16A5A">
      <w:pPr>
        <w:jc w:val="right"/>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Ropažu novada pašvaldībā”</w:t>
      </w:r>
    </w:p>
    <w:p w14:paraId="6D3B76A8" w14:textId="77777777" w:rsidR="00E16A5A" w:rsidRPr="00E16A5A" w:rsidRDefault="00E16A5A" w:rsidP="00E16A5A">
      <w:pPr>
        <w:rPr>
          <w:rFonts w:ascii="Times New Roman" w:eastAsia="Times New Roman" w:hAnsi="Times New Roman" w:cs="Times New Roman"/>
          <w:sz w:val="24"/>
          <w:szCs w:val="20"/>
        </w:rPr>
      </w:pPr>
    </w:p>
    <w:p w14:paraId="1D440EAF" w14:textId="77777777" w:rsidR="00E16A5A" w:rsidRPr="00E16A5A" w:rsidRDefault="00E16A5A" w:rsidP="00E16A5A">
      <w:pPr>
        <w:jc w:val="center"/>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Patapinājuma līgums par transportlīdzekļa izmantošanu darba pienākumu pildīšanai</w:t>
      </w:r>
    </w:p>
    <w:p w14:paraId="56F40898" w14:textId="77777777" w:rsidR="00E16A5A" w:rsidRPr="00E16A5A" w:rsidRDefault="00E16A5A" w:rsidP="00E16A5A">
      <w:pPr>
        <w:spacing w:after="0" w:line="276" w:lineRule="auto"/>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Ropažu novadā                                                                                         ___.gada __.______</w:t>
      </w:r>
    </w:p>
    <w:p w14:paraId="6AFA91D2" w14:textId="77777777" w:rsidR="00E16A5A" w:rsidRPr="00E16A5A" w:rsidRDefault="00E16A5A" w:rsidP="00E16A5A">
      <w:pPr>
        <w:spacing w:after="0" w:line="276" w:lineRule="auto"/>
        <w:jc w:val="both"/>
        <w:rPr>
          <w:rFonts w:ascii="Times New Roman" w:eastAsia="Times New Roman" w:hAnsi="Times New Roman" w:cs="Times New Roman"/>
          <w:sz w:val="24"/>
          <w:szCs w:val="20"/>
        </w:rPr>
      </w:pPr>
    </w:p>
    <w:p w14:paraId="29B926FE" w14:textId="77777777" w:rsidR="00E16A5A" w:rsidRPr="00E16A5A" w:rsidRDefault="00E16A5A" w:rsidP="00E16A5A">
      <w:pPr>
        <w:tabs>
          <w:tab w:val="center" w:pos="4153"/>
        </w:tabs>
        <w:spacing w:after="0" w:line="240" w:lineRule="auto"/>
        <w:jc w:val="both"/>
        <w:rPr>
          <w:rFonts w:ascii="Times New Roman" w:eastAsia="Times New Roman" w:hAnsi="Times New Roman" w:cs="Times New Roman"/>
          <w:sz w:val="24"/>
          <w:szCs w:val="24"/>
          <w:lang w:eastAsia="lv-LV"/>
        </w:rPr>
      </w:pPr>
      <w:r w:rsidRPr="00E16A5A">
        <w:rPr>
          <w:rFonts w:ascii="Times New Roman" w:eastAsia="Times New Roman" w:hAnsi="Times New Roman" w:cs="Times New Roman"/>
          <w:sz w:val="24"/>
          <w:szCs w:val="20"/>
        </w:rPr>
        <w:t>Ropažu novada pašvaldība, reģistrācijas Nr.90000067986, juridiskā adrese – Institūta iela 1A, Ulbroka, Stopiņu pagasts, Ropažu novads, LV-2130, (</w:t>
      </w:r>
      <w:r w:rsidRPr="00E16A5A">
        <w:rPr>
          <w:rFonts w:ascii="Times New Roman" w:eastAsia="Times New Roman" w:hAnsi="Times New Roman" w:cs="Times New Roman"/>
          <w:i/>
          <w:sz w:val="24"/>
          <w:szCs w:val="20"/>
        </w:rPr>
        <w:t>Pašvaldības iestādes nosaukums</w:t>
      </w:r>
      <w:r w:rsidRPr="00E16A5A">
        <w:rPr>
          <w:rFonts w:ascii="Times New Roman" w:eastAsia="Times New Roman" w:hAnsi="Times New Roman" w:cs="Times New Roman"/>
          <w:sz w:val="24"/>
          <w:szCs w:val="20"/>
        </w:rPr>
        <w:t xml:space="preserve">), tās vadītāja _______________________________________________________________ personā, kas darbojas uz </w:t>
      </w:r>
      <w:r w:rsidRPr="00E16A5A">
        <w:rPr>
          <w:rFonts w:ascii="Times New Roman" w:eastAsia="Times New Roman" w:hAnsi="Times New Roman" w:cs="Times New Roman"/>
          <w:i/>
          <w:sz w:val="24"/>
          <w:szCs w:val="20"/>
        </w:rPr>
        <w:t>Iestādes</w:t>
      </w:r>
      <w:r w:rsidRPr="00E16A5A">
        <w:rPr>
          <w:rFonts w:ascii="Times New Roman" w:eastAsia="Times New Roman" w:hAnsi="Times New Roman" w:cs="Times New Roman"/>
          <w:sz w:val="24"/>
          <w:szCs w:val="20"/>
        </w:rPr>
        <w:t xml:space="preserve"> nolikuma pamata, turpmāk saukts - Pašvaldība, no vienas puses, un (</w:t>
      </w:r>
      <w:r w:rsidRPr="00E16A5A">
        <w:rPr>
          <w:rFonts w:ascii="Times New Roman" w:eastAsia="Times New Roman" w:hAnsi="Times New Roman" w:cs="Times New Roman"/>
          <w:i/>
          <w:sz w:val="24"/>
          <w:szCs w:val="20"/>
        </w:rPr>
        <w:t>darbinieka amats, vārds, uzvārds</w:t>
      </w:r>
      <w:r w:rsidRPr="00E16A5A">
        <w:rPr>
          <w:rFonts w:ascii="Times New Roman" w:eastAsia="Times New Roman" w:hAnsi="Times New Roman" w:cs="Times New Roman"/>
          <w:sz w:val="24"/>
          <w:szCs w:val="20"/>
        </w:rPr>
        <w:t xml:space="preserve">) personas kods_______________________________________, dzīvojošs_______________________, </w:t>
      </w:r>
      <w:r w:rsidRPr="00E16A5A">
        <w:rPr>
          <w:rFonts w:ascii="Times New Roman" w:eastAsia="Times New Roman" w:hAnsi="Times New Roman" w:cs="Times New Roman"/>
          <w:sz w:val="24"/>
          <w:szCs w:val="24"/>
        </w:rPr>
        <w:t xml:space="preserve"> turpmāk tekstā - Īpašnieks, no otras puses, </w:t>
      </w:r>
      <w:r w:rsidRPr="00E16A5A">
        <w:rPr>
          <w:rFonts w:ascii="Times New Roman" w:eastAsia="Times New Roman" w:hAnsi="Times New Roman" w:cs="Times New Roman"/>
          <w:sz w:val="24"/>
          <w:szCs w:val="20"/>
        </w:rPr>
        <w:t>kopā saukti - Puses, saskaņā ar Ropažu novada pašvaldības __.__.2023. noteikumiem Nr.___ „Transportlīdzekļu izmantošanas un izdevumu uzskaites kārtība Ropažu novada pašvaldībā” (turpmāk tekstā – Noteikumi) un (</w:t>
      </w:r>
      <w:r w:rsidRPr="00E16A5A">
        <w:rPr>
          <w:rFonts w:ascii="Times New Roman" w:eastAsia="Times New Roman" w:hAnsi="Times New Roman" w:cs="Times New Roman"/>
          <w:i/>
          <w:sz w:val="24"/>
          <w:szCs w:val="20"/>
        </w:rPr>
        <w:t>Pašvaldības iestādes nosaukums</w:t>
      </w:r>
      <w:r w:rsidRPr="00E16A5A">
        <w:rPr>
          <w:rFonts w:ascii="Times New Roman" w:eastAsia="Times New Roman" w:hAnsi="Times New Roman" w:cs="Times New Roman"/>
          <w:sz w:val="24"/>
          <w:szCs w:val="20"/>
        </w:rPr>
        <w:t>) vadītāja ________________ 20___.gada</w:t>
      </w:r>
      <w:r w:rsidR="00C60C09" w:rsidRPr="00E16A5A">
        <w:rPr>
          <w:rFonts w:ascii="Times New Roman" w:eastAsia="Times New Roman" w:hAnsi="Times New Roman" w:cs="Times New Roman"/>
          <w:sz w:val="24"/>
          <w:szCs w:val="20"/>
        </w:rPr>
        <w:t xml:space="preserve">__._____ </w:t>
      </w:r>
      <w:r w:rsidRPr="00E16A5A">
        <w:rPr>
          <w:rFonts w:ascii="Times New Roman" w:eastAsia="Times New Roman" w:hAnsi="Times New Roman" w:cs="Times New Roman"/>
          <w:sz w:val="24"/>
          <w:szCs w:val="20"/>
        </w:rPr>
        <w:t xml:space="preserve"> rīkojumu, bez maldības, viltus un spaidiem, noslēdz šādu līgumu (turpmāk tekstā – Līgums)</w:t>
      </w:r>
      <w:r w:rsidRPr="00E16A5A">
        <w:rPr>
          <w:rFonts w:ascii="Times New Roman" w:eastAsia="Times New Roman" w:hAnsi="Times New Roman" w:cs="Times New Roman"/>
          <w:sz w:val="24"/>
          <w:szCs w:val="24"/>
        </w:rPr>
        <w:t xml:space="preserve">, vienojoties par sekojošo: </w:t>
      </w:r>
    </w:p>
    <w:p w14:paraId="3F19A1EF" w14:textId="77777777" w:rsidR="00E16A5A" w:rsidRPr="00E16A5A" w:rsidRDefault="00E16A5A" w:rsidP="00E16A5A">
      <w:pPr>
        <w:spacing w:after="0" w:line="276" w:lineRule="auto"/>
        <w:jc w:val="both"/>
        <w:rPr>
          <w:rFonts w:ascii="Times New Roman" w:eastAsia="Times New Roman" w:hAnsi="Times New Roman" w:cs="Times New Roman"/>
          <w:sz w:val="24"/>
          <w:szCs w:val="20"/>
        </w:rPr>
      </w:pPr>
    </w:p>
    <w:p w14:paraId="5566287D" w14:textId="77777777" w:rsidR="00E16A5A" w:rsidRPr="00E16A5A" w:rsidRDefault="00E16A5A" w:rsidP="00E16A5A">
      <w:pPr>
        <w:numPr>
          <w:ilvl w:val="0"/>
          <w:numId w:val="1"/>
        </w:numPr>
        <w:spacing w:after="0" w:line="276" w:lineRule="auto"/>
        <w:contextualSpacing/>
        <w:jc w:val="center"/>
        <w:rPr>
          <w:rFonts w:ascii="Times New Roman" w:eastAsia="Times New Roman" w:hAnsi="Times New Roman" w:cs="Times New Roman"/>
          <w:b/>
          <w:sz w:val="24"/>
          <w:szCs w:val="20"/>
        </w:rPr>
      </w:pPr>
      <w:r w:rsidRPr="00E16A5A">
        <w:rPr>
          <w:rFonts w:ascii="Times New Roman" w:eastAsia="Times New Roman" w:hAnsi="Times New Roman" w:cs="Times New Roman"/>
          <w:b/>
          <w:sz w:val="24"/>
          <w:szCs w:val="20"/>
        </w:rPr>
        <w:t>Līguma priekšmets</w:t>
      </w:r>
    </w:p>
    <w:p w14:paraId="4B2C1502" w14:textId="77777777" w:rsidR="00E16A5A" w:rsidRPr="00E16A5A" w:rsidRDefault="00E16A5A" w:rsidP="00E16A5A">
      <w:pPr>
        <w:numPr>
          <w:ilvl w:val="1"/>
          <w:numId w:val="1"/>
        </w:numPr>
        <w:spacing w:after="0" w:line="240"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Puses vienojas, ka Pašvaldība apņemas kompensēt Īpašniekam izdevumus par Īpašnieka valdījumā vai īpašumā esošu transportlīdzekli, kas tiek izmantots amata pienākumu nodrošināšanai. Izdevumi tiek kompensēti norēķina periodā, kas noteikts līgumā, par šādu transportlīdzekli: </w:t>
      </w:r>
    </w:p>
    <w:tbl>
      <w:tblPr>
        <w:tblW w:w="9214" w:type="dxa"/>
        <w:tblInd w:w="108" w:type="dxa"/>
        <w:tblCellMar>
          <w:left w:w="0" w:type="dxa"/>
          <w:right w:w="0" w:type="dxa"/>
        </w:tblCellMar>
        <w:tblLook w:val="04A0" w:firstRow="1" w:lastRow="0" w:firstColumn="1" w:lastColumn="0" w:noHBand="0" w:noVBand="1"/>
      </w:tblPr>
      <w:tblGrid>
        <w:gridCol w:w="4253"/>
        <w:gridCol w:w="4961"/>
      </w:tblGrid>
      <w:tr w:rsidR="00E16A5A" w:rsidRPr="00E16A5A" w14:paraId="75D9579E" w14:textId="77777777" w:rsidTr="000F125A">
        <w:trPr>
          <w:trHeight w:val="285"/>
        </w:trPr>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EC025"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Vārds, uzvārds, personas kods, adrese</w:t>
            </w:r>
          </w:p>
        </w:tc>
        <w:tc>
          <w:tcPr>
            <w:tcW w:w="49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D8E4427" w14:textId="77777777" w:rsidR="00E16A5A" w:rsidRPr="00E16A5A" w:rsidRDefault="00E16A5A" w:rsidP="00E16A5A">
            <w:pPr>
              <w:autoSpaceDE w:val="0"/>
              <w:autoSpaceDN w:val="0"/>
              <w:adjustRightInd w:val="0"/>
              <w:spacing w:after="0" w:line="240" w:lineRule="auto"/>
              <w:jc w:val="both"/>
              <w:rPr>
                <w:rFonts w:ascii="Times New Roman" w:eastAsia="Calibri" w:hAnsi="Times New Roman" w:cs="Times New Roman"/>
                <w:sz w:val="24"/>
                <w:szCs w:val="20"/>
                <w:lang w:eastAsia="lv-LV"/>
              </w:rPr>
            </w:pPr>
          </w:p>
        </w:tc>
      </w:tr>
      <w:tr w:rsidR="00E16A5A" w:rsidRPr="00E16A5A" w14:paraId="2D8D6273" w14:textId="77777777" w:rsidTr="000F125A">
        <w:trPr>
          <w:trHeight w:val="151"/>
        </w:trPr>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03453B"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Transportlīdzekļa marka un modelis, valsts reģistrācijas numurs</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4E83B396" w14:textId="77777777" w:rsidR="00E16A5A" w:rsidRPr="00E16A5A" w:rsidRDefault="00E16A5A" w:rsidP="00E16A5A">
            <w:pPr>
              <w:spacing w:after="0" w:line="240" w:lineRule="auto"/>
              <w:rPr>
                <w:rFonts w:ascii="Times New Roman" w:eastAsia="Times New Roman" w:hAnsi="Times New Roman" w:cs="Times New Roman"/>
                <w:sz w:val="24"/>
                <w:szCs w:val="20"/>
              </w:rPr>
            </w:pPr>
          </w:p>
        </w:tc>
      </w:tr>
      <w:tr w:rsidR="00E16A5A" w:rsidRPr="00E16A5A" w14:paraId="25AB2F86"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06B144"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 xml:space="preserve">VIN </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2FCB4F3A" w14:textId="77777777" w:rsidR="00E16A5A" w:rsidRPr="00E16A5A" w:rsidRDefault="00E16A5A" w:rsidP="00E16A5A">
            <w:pPr>
              <w:spacing w:after="0" w:line="240" w:lineRule="auto"/>
              <w:rPr>
                <w:rFonts w:ascii="Times New Roman" w:eastAsia="Times New Roman" w:hAnsi="Times New Roman" w:cs="Times New Roman"/>
                <w:sz w:val="24"/>
                <w:szCs w:val="20"/>
              </w:rPr>
            </w:pPr>
          </w:p>
        </w:tc>
      </w:tr>
      <w:tr w:rsidR="00E16A5A" w:rsidRPr="00E16A5A" w14:paraId="54B25238"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4AFE26"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Izlaiduma gads, motora tilpums</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5F04C2CE" w14:textId="77777777" w:rsidR="00E16A5A" w:rsidRPr="00E16A5A" w:rsidRDefault="00E16A5A" w:rsidP="00E16A5A">
            <w:pPr>
              <w:spacing w:after="0" w:line="240" w:lineRule="auto"/>
              <w:rPr>
                <w:rFonts w:ascii="Times New Roman" w:eastAsia="Times New Roman" w:hAnsi="Times New Roman" w:cs="Times New Roman"/>
                <w:sz w:val="24"/>
                <w:szCs w:val="20"/>
              </w:rPr>
            </w:pPr>
          </w:p>
        </w:tc>
      </w:tr>
      <w:tr w:rsidR="00E16A5A" w:rsidRPr="00E16A5A" w14:paraId="02564659"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091212"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Degvielas veids</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6F0733AC" w14:textId="77777777" w:rsidR="00E16A5A" w:rsidRPr="00E16A5A" w:rsidRDefault="00E16A5A" w:rsidP="00E16A5A">
            <w:pPr>
              <w:spacing w:after="0" w:line="240" w:lineRule="auto"/>
              <w:rPr>
                <w:rFonts w:ascii="Times New Roman" w:eastAsia="Times New Roman" w:hAnsi="Times New Roman" w:cs="Times New Roman"/>
                <w:sz w:val="24"/>
                <w:szCs w:val="20"/>
              </w:rPr>
            </w:pPr>
          </w:p>
        </w:tc>
      </w:tr>
      <w:tr w:rsidR="00E16A5A" w:rsidRPr="00E16A5A" w14:paraId="41AE0D0F"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D5775C"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0"/>
              </w:rPr>
              <w:t>Nobraukuma patēriņa norma (degvielas patēriņš litros uz 100 km)</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1250D2A7" w14:textId="77777777" w:rsidR="00E16A5A" w:rsidRPr="00E16A5A" w:rsidRDefault="00E16A5A" w:rsidP="00E16A5A">
            <w:pPr>
              <w:spacing w:after="0" w:line="240" w:lineRule="auto"/>
              <w:rPr>
                <w:rFonts w:ascii="Times New Roman" w:eastAsia="Times New Roman" w:hAnsi="Times New Roman" w:cs="Times New Roman"/>
                <w:sz w:val="24"/>
                <w:szCs w:val="20"/>
              </w:rPr>
            </w:pPr>
          </w:p>
        </w:tc>
      </w:tr>
      <w:tr w:rsidR="00E16A5A" w:rsidRPr="00E16A5A" w14:paraId="40C88074"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37E1B9"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color w:val="FF0000"/>
                <w:sz w:val="24"/>
                <w:szCs w:val="24"/>
                <w:lang w:eastAsia="lv-LV"/>
              </w:rPr>
            </w:pPr>
            <w:r w:rsidRPr="00E16A5A">
              <w:rPr>
                <w:rFonts w:ascii="Times New Roman" w:eastAsia="Times New Roman" w:hAnsi="Times New Roman" w:cs="Times New Roman"/>
                <w:sz w:val="24"/>
                <w:szCs w:val="20"/>
              </w:rPr>
              <w:t>Maksimāli pieļaujamais degvielas apjoms mēnesī</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73DB57E9" w14:textId="77777777" w:rsidR="00E16A5A" w:rsidRPr="00E16A5A" w:rsidRDefault="00E16A5A" w:rsidP="00E16A5A">
            <w:pPr>
              <w:spacing w:after="0" w:line="240" w:lineRule="auto"/>
              <w:rPr>
                <w:rFonts w:ascii="Times New Roman" w:eastAsia="Times New Roman" w:hAnsi="Times New Roman" w:cs="Times New Roman"/>
                <w:color w:val="FF0000"/>
                <w:sz w:val="24"/>
                <w:szCs w:val="20"/>
              </w:rPr>
            </w:pPr>
          </w:p>
        </w:tc>
      </w:tr>
      <w:tr w:rsidR="00E16A5A" w:rsidRPr="00E16A5A" w14:paraId="41543C21"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F4B0E3"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 xml:space="preserve">Līguma termiņš </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5432F0FF" w14:textId="77777777" w:rsidR="00E16A5A" w:rsidRPr="00E16A5A" w:rsidRDefault="00E16A5A" w:rsidP="00E16A5A">
            <w:pPr>
              <w:autoSpaceDE w:val="0"/>
              <w:autoSpaceDN w:val="0"/>
              <w:adjustRightInd w:val="0"/>
              <w:spacing w:after="0" w:line="240" w:lineRule="auto"/>
              <w:jc w:val="both"/>
              <w:rPr>
                <w:rFonts w:ascii="Times New Roman" w:eastAsia="Calibri" w:hAnsi="Times New Roman" w:cs="Times New Roman"/>
                <w:sz w:val="24"/>
                <w:szCs w:val="20"/>
                <w:lang w:eastAsia="lv-LV"/>
              </w:rPr>
            </w:pPr>
          </w:p>
        </w:tc>
      </w:tr>
      <w:tr w:rsidR="00E16A5A" w:rsidRPr="00E16A5A" w14:paraId="0C75A23A"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3A17E" w14:textId="77777777" w:rsidR="00E16A5A" w:rsidRPr="00C60C09" w:rsidRDefault="00C60C09" w:rsidP="00C60C09">
            <w:p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Saņēmēja kods:</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55A74101"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0"/>
                <w:lang w:eastAsia="lv-LV"/>
              </w:rPr>
            </w:pPr>
          </w:p>
        </w:tc>
      </w:tr>
      <w:tr w:rsidR="00C60C09" w:rsidRPr="00E16A5A" w14:paraId="561EEB33" w14:textId="77777777" w:rsidTr="000F125A">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DD3CE7" w14:textId="77777777" w:rsidR="00C60C09" w:rsidRPr="00E16A5A" w:rsidRDefault="00C60C09" w:rsidP="00E16A5A">
            <w:pPr>
              <w:autoSpaceDE w:val="0"/>
              <w:autoSpaceDN w:val="0"/>
              <w:adjustRightInd w:val="0"/>
              <w:spacing w:after="0" w:line="276" w:lineRule="auto"/>
              <w:jc w:val="both"/>
              <w:rPr>
                <w:rFonts w:ascii="Times New Roman" w:eastAsia="Times New Roman" w:hAnsi="Times New Roman" w:cs="Times New Roman"/>
                <w:sz w:val="24"/>
                <w:szCs w:val="24"/>
              </w:rPr>
            </w:pPr>
            <w:r w:rsidRPr="00C60C09">
              <w:rPr>
                <w:rFonts w:ascii="Times New Roman" w:eastAsia="Times New Roman" w:hAnsi="Times New Roman" w:cs="Times New Roman"/>
                <w:sz w:val="24"/>
                <w:szCs w:val="24"/>
              </w:rPr>
              <w:t>Finansējuma kods:</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1D761561" w14:textId="77777777" w:rsidR="00C60C09" w:rsidRPr="00E16A5A" w:rsidRDefault="00C60C09" w:rsidP="00E16A5A">
            <w:pPr>
              <w:autoSpaceDE w:val="0"/>
              <w:autoSpaceDN w:val="0"/>
              <w:adjustRightInd w:val="0"/>
              <w:spacing w:after="0" w:line="276" w:lineRule="auto"/>
              <w:jc w:val="both"/>
              <w:rPr>
                <w:rFonts w:ascii="Times New Roman" w:eastAsia="Calibri" w:hAnsi="Times New Roman" w:cs="Times New Roman"/>
                <w:sz w:val="24"/>
                <w:szCs w:val="20"/>
                <w:lang w:eastAsia="lv-LV"/>
              </w:rPr>
            </w:pPr>
          </w:p>
        </w:tc>
      </w:tr>
      <w:tr w:rsidR="00E16A5A" w:rsidRPr="00E16A5A" w14:paraId="457BECBF" w14:textId="77777777" w:rsidTr="000F125A">
        <w:trPr>
          <w:trHeight w:val="50"/>
        </w:trPr>
        <w:tc>
          <w:tcPr>
            <w:tcW w:w="42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31EFDF"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4"/>
                <w:lang w:eastAsia="lv-LV"/>
              </w:rPr>
            </w:pPr>
            <w:r w:rsidRPr="00E16A5A">
              <w:rPr>
                <w:rFonts w:ascii="Times New Roman" w:eastAsia="Times New Roman" w:hAnsi="Times New Roman" w:cs="Times New Roman"/>
                <w:sz w:val="24"/>
                <w:szCs w:val="24"/>
              </w:rPr>
              <w:t>Kādam mērķim</w:t>
            </w:r>
            <w:r w:rsidRPr="00E16A5A">
              <w:rPr>
                <w:rFonts w:ascii="Times New Roman" w:eastAsia="Times New Roman" w:hAnsi="Times New Roman" w:cs="Times New Roman"/>
                <w:sz w:val="24"/>
                <w:szCs w:val="20"/>
              </w:rPr>
              <w:t xml:space="preserve"> (amata pienākumu nodrošināšanai)</w:t>
            </w:r>
          </w:p>
        </w:tc>
        <w:tc>
          <w:tcPr>
            <w:tcW w:w="4961" w:type="dxa"/>
            <w:tcBorders>
              <w:top w:val="nil"/>
              <w:left w:val="nil"/>
              <w:bottom w:val="single" w:sz="8" w:space="0" w:color="000000"/>
              <w:right w:val="single" w:sz="8" w:space="0" w:color="000000"/>
            </w:tcBorders>
            <w:tcMar>
              <w:top w:w="0" w:type="dxa"/>
              <w:left w:w="108" w:type="dxa"/>
              <w:bottom w:w="0" w:type="dxa"/>
              <w:right w:w="108" w:type="dxa"/>
            </w:tcMar>
          </w:tcPr>
          <w:p w14:paraId="45CC30E0" w14:textId="77777777" w:rsidR="00E16A5A" w:rsidRPr="00E16A5A" w:rsidRDefault="00E16A5A" w:rsidP="00E16A5A">
            <w:pPr>
              <w:autoSpaceDE w:val="0"/>
              <w:autoSpaceDN w:val="0"/>
              <w:adjustRightInd w:val="0"/>
              <w:spacing w:after="0" w:line="276" w:lineRule="auto"/>
              <w:jc w:val="both"/>
              <w:rPr>
                <w:rFonts w:ascii="Times New Roman" w:eastAsia="Calibri" w:hAnsi="Times New Roman" w:cs="Times New Roman"/>
                <w:sz w:val="24"/>
                <w:szCs w:val="20"/>
                <w:lang w:eastAsia="lv-LV"/>
              </w:rPr>
            </w:pPr>
          </w:p>
        </w:tc>
      </w:tr>
    </w:tbl>
    <w:p w14:paraId="3E364064" w14:textId="77777777" w:rsidR="00E16A5A" w:rsidRPr="00E16A5A" w:rsidRDefault="00E16A5A" w:rsidP="00E16A5A">
      <w:pPr>
        <w:numPr>
          <w:ilvl w:val="0"/>
          <w:numId w:val="2"/>
        </w:numPr>
        <w:spacing w:after="0" w:line="240"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turpmāk tekstā Automašīna. </w:t>
      </w:r>
    </w:p>
    <w:p w14:paraId="42511079" w14:textId="77777777" w:rsidR="00E16A5A" w:rsidRPr="00E16A5A" w:rsidRDefault="00E16A5A" w:rsidP="00E16A5A">
      <w:pPr>
        <w:spacing w:after="0" w:line="240" w:lineRule="auto"/>
        <w:ind w:left="720"/>
        <w:contextualSpacing/>
        <w:jc w:val="both"/>
        <w:rPr>
          <w:rFonts w:ascii="Times New Roman" w:eastAsia="Times New Roman" w:hAnsi="Times New Roman" w:cs="Times New Roman"/>
          <w:sz w:val="24"/>
          <w:szCs w:val="20"/>
        </w:rPr>
      </w:pPr>
    </w:p>
    <w:p w14:paraId="3AF1CB1F" w14:textId="77777777" w:rsidR="00E16A5A" w:rsidRPr="00E16A5A" w:rsidRDefault="00E16A5A" w:rsidP="00E16A5A">
      <w:pPr>
        <w:numPr>
          <w:ilvl w:val="0"/>
          <w:numId w:val="1"/>
        </w:numPr>
        <w:spacing w:after="0" w:line="240" w:lineRule="auto"/>
        <w:contextualSpacing/>
        <w:jc w:val="center"/>
        <w:rPr>
          <w:rFonts w:ascii="Times New Roman" w:eastAsia="Times New Roman" w:hAnsi="Times New Roman" w:cs="Times New Roman"/>
          <w:b/>
          <w:sz w:val="24"/>
          <w:szCs w:val="20"/>
        </w:rPr>
      </w:pPr>
      <w:r w:rsidRPr="00E16A5A">
        <w:rPr>
          <w:rFonts w:ascii="Times New Roman" w:eastAsia="Times New Roman" w:hAnsi="Times New Roman" w:cs="Times New Roman"/>
          <w:b/>
          <w:sz w:val="24"/>
          <w:szCs w:val="20"/>
        </w:rPr>
        <w:lastRenderedPageBreak/>
        <w:t>Pašvaldības pienākumi</w:t>
      </w:r>
    </w:p>
    <w:p w14:paraId="690A43F1" w14:textId="77777777" w:rsidR="00E16A5A" w:rsidRPr="00E16A5A" w:rsidRDefault="00E16A5A" w:rsidP="00E16A5A">
      <w:pPr>
        <w:numPr>
          <w:ilvl w:val="1"/>
          <w:numId w:val="1"/>
        </w:numPr>
        <w:spacing w:after="200" w:line="276" w:lineRule="auto"/>
        <w:ind w:left="284"/>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Pašvaldība apņemas no Pašvaldības finanšu līdzekļiem segt sekojošus Automašīnas ekspluatēšanas izdevumus (t.sk. par līgumā noteiktā norēķina perioda posmu pirms faktiskā līguma parakstīšanas datuma):</w:t>
      </w:r>
    </w:p>
    <w:p w14:paraId="49DD7308" w14:textId="77777777" w:rsidR="00E16A5A" w:rsidRPr="00E16A5A" w:rsidRDefault="00E16A5A" w:rsidP="00E16A5A">
      <w:pPr>
        <w:numPr>
          <w:ilvl w:val="2"/>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Maksāt par degvielas patēriņu saskaņā ar iesniegtajiem attaisnojuma dokumentiem un Ceļazīmēm, bet ne vairāk, kā par rīkojumā Īpašniekam apstiprināto</w:t>
      </w:r>
      <w:r w:rsidRPr="00E16A5A">
        <w:rPr>
          <w:rFonts w:ascii="Times New Roman" w:eastAsia="Times New Roman" w:hAnsi="Times New Roman" w:cs="Times New Roman"/>
          <w:b/>
          <w:sz w:val="24"/>
          <w:szCs w:val="20"/>
        </w:rPr>
        <w:t xml:space="preserve"> </w:t>
      </w:r>
      <w:r w:rsidRPr="00E16A5A">
        <w:rPr>
          <w:rFonts w:ascii="Times New Roman" w:eastAsia="Times New Roman" w:hAnsi="Times New Roman" w:cs="Times New Roman"/>
          <w:sz w:val="24"/>
          <w:szCs w:val="20"/>
        </w:rPr>
        <w:t xml:space="preserve">maksimāli pieļaujamo degvielas apjomu mēnesī. </w:t>
      </w:r>
    </w:p>
    <w:p w14:paraId="4F92C4C2" w14:textId="77777777" w:rsidR="00E16A5A" w:rsidRPr="00E16A5A" w:rsidRDefault="00E16A5A" w:rsidP="00E16A5A">
      <w:pPr>
        <w:numPr>
          <w:ilvl w:val="2"/>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Kompensēt autotransporta nolietojumu un ekspluatācijas izdevumus (izņemot izdevumus par patērēto degvielu) ____ (______) </w:t>
      </w:r>
      <w:r w:rsidRPr="00E16A5A">
        <w:rPr>
          <w:rFonts w:ascii="Times New Roman" w:eastAsia="Times New Roman" w:hAnsi="Times New Roman" w:cs="Times New Roman"/>
          <w:i/>
          <w:sz w:val="24"/>
          <w:szCs w:val="20"/>
        </w:rPr>
        <w:t>euro</w:t>
      </w:r>
      <w:r w:rsidRPr="00E16A5A">
        <w:rPr>
          <w:rFonts w:ascii="Times New Roman" w:eastAsia="Times New Roman" w:hAnsi="Times New Roman" w:cs="Times New Roman"/>
          <w:sz w:val="24"/>
          <w:szCs w:val="20"/>
        </w:rPr>
        <w:t xml:space="preserve"> centus par katru nobraukto kilometru atbilstoši Ceļazīmē norādītājam kilometru skaitam.</w:t>
      </w:r>
    </w:p>
    <w:p w14:paraId="4C9331EC" w14:textId="77777777" w:rsidR="00E16A5A" w:rsidRPr="00E16A5A" w:rsidRDefault="00E16A5A" w:rsidP="00E16A5A">
      <w:pPr>
        <w:spacing w:after="0" w:line="276" w:lineRule="auto"/>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2.2. Pašvaldība nesedz Īpašniekam jebkādus citus izdevumus, izņemot Līguma 2.1. apakšpunktos minētos.</w:t>
      </w:r>
    </w:p>
    <w:p w14:paraId="45EF16B5" w14:textId="77777777" w:rsidR="00E16A5A" w:rsidRPr="00E16A5A" w:rsidRDefault="00E16A5A" w:rsidP="00E16A5A">
      <w:pPr>
        <w:numPr>
          <w:ilvl w:val="0"/>
          <w:numId w:val="1"/>
        </w:numPr>
        <w:spacing w:after="200" w:line="276" w:lineRule="auto"/>
        <w:contextualSpacing/>
        <w:jc w:val="center"/>
        <w:rPr>
          <w:rFonts w:ascii="Times New Roman" w:eastAsia="Times New Roman" w:hAnsi="Times New Roman" w:cs="Times New Roman"/>
          <w:b/>
          <w:sz w:val="24"/>
          <w:szCs w:val="20"/>
        </w:rPr>
      </w:pPr>
      <w:r w:rsidRPr="00E16A5A">
        <w:rPr>
          <w:rFonts w:ascii="Times New Roman" w:eastAsia="Times New Roman" w:hAnsi="Times New Roman" w:cs="Times New Roman"/>
          <w:b/>
          <w:sz w:val="24"/>
          <w:szCs w:val="20"/>
        </w:rPr>
        <w:t>Īpašnieka pienākumi</w:t>
      </w:r>
    </w:p>
    <w:p w14:paraId="0046EDC8"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Īpašniekam ir pienākums līdz katra mēneša pēdējam datumam iesniegt Pašvaldībai aizpildītu Ceļazīmi un attaisnojuma dokumentus (čekus) par iegādāto degvielu. </w:t>
      </w:r>
    </w:p>
    <w:p w14:paraId="3C1CC4D5"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Automašīna visā Līguma darbības laikā ir Īpašnieka</w:t>
      </w:r>
      <w:r w:rsidRPr="00E16A5A">
        <w:rPr>
          <w:rFonts w:ascii="Times New Roman" w:eastAsia="Times New Roman" w:hAnsi="Times New Roman" w:cs="Times New Roman"/>
          <w:b/>
          <w:sz w:val="24"/>
          <w:szCs w:val="20"/>
        </w:rPr>
        <w:t xml:space="preserve"> </w:t>
      </w:r>
      <w:r w:rsidRPr="00E16A5A">
        <w:rPr>
          <w:rFonts w:ascii="Times New Roman" w:eastAsia="Times New Roman" w:hAnsi="Times New Roman" w:cs="Times New Roman"/>
          <w:sz w:val="24"/>
          <w:szCs w:val="20"/>
        </w:rPr>
        <w:t>rīcībā. Īpašnieks uzņemas atbildību par automašīnas izmantošanu un saglabāšanu un apņemas segt zaudējumus, kas var rasties trešajām personām automašīnas ekspluatācijas rezultātā. Automašīnas remonta izdevumus, kā arī jebkādus citus izdevumus, kas saistās ar Automašīnas ekspluatāciju sedz Īpašnieks patstāvīgi.</w:t>
      </w:r>
    </w:p>
    <w:p w14:paraId="36B7FB8B"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Nekavējoties paziņot Pašvaldībai, ja Automašīna vairs neatrodas Īpašnieka valdījumā vai īpašumā.</w:t>
      </w:r>
    </w:p>
    <w:p w14:paraId="4B39D564" w14:textId="77777777" w:rsidR="00E16A5A" w:rsidRPr="00E16A5A" w:rsidRDefault="00E16A5A" w:rsidP="00E16A5A">
      <w:pPr>
        <w:numPr>
          <w:ilvl w:val="0"/>
          <w:numId w:val="1"/>
        </w:numPr>
        <w:spacing w:after="200" w:line="276" w:lineRule="auto"/>
        <w:contextualSpacing/>
        <w:jc w:val="center"/>
        <w:rPr>
          <w:rFonts w:ascii="Times New Roman" w:eastAsia="Times New Roman" w:hAnsi="Times New Roman" w:cs="Times New Roman"/>
          <w:b/>
          <w:sz w:val="24"/>
          <w:szCs w:val="20"/>
        </w:rPr>
      </w:pPr>
      <w:r w:rsidRPr="00E16A5A">
        <w:rPr>
          <w:rFonts w:ascii="Times New Roman" w:eastAsia="Times New Roman" w:hAnsi="Times New Roman" w:cs="Times New Roman"/>
          <w:b/>
          <w:sz w:val="24"/>
          <w:szCs w:val="20"/>
        </w:rPr>
        <w:t>Pušu atbildība</w:t>
      </w:r>
    </w:p>
    <w:p w14:paraId="04BC4BA0"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Puses ir atbildīgas par zaudējumiem, ko tās viena otrai radījušas, pārkāpjot šī Līguma noteikumus. </w:t>
      </w:r>
    </w:p>
    <w:p w14:paraId="46ADFAFD" w14:textId="77777777" w:rsidR="00E16A5A" w:rsidRPr="00E16A5A" w:rsidRDefault="00E16A5A" w:rsidP="00E16A5A">
      <w:pPr>
        <w:spacing w:after="200" w:line="276" w:lineRule="auto"/>
        <w:contextualSpacing/>
        <w:jc w:val="both"/>
        <w:rPr>
          <w:rFonts w:ascii="Times New Roman" w:eastAsia="Times New Roman" w:hAnsi="Times New Roman" w:cs="Times New Roman"/>
          <w:sz w:val="24"/>
          <w:szCs w:val="20"/>
        </w:rPr>
      </w:pPr>
    </w:p>
    <w:p w14:paraId="1B8288CA" w14:textId="77777777" w:rsidR="00E16A5A" w:rsidRPr="00E16A5A" w:rsidRDefault="00E16A5A" w:rsidP="00E16A5A">
      <w:pPr>
        <w:numPr>
          <w:ilvl w:val="0"/>
          <w:numId w:val="1"/>
        </w:numPr>
        <w:spacing w:after="200" w:line="276" w:lineRule="auto"/>
        <w:contextualSpacing/>
        <w:jc w:val="center"/>
        <w:rPr>
          <w:rFonts w:ascii="Times New Roman" w:eastAsia="Times New Roman" w:hAnsi="Times New Roman" w:cs="Times New Roman"/>
          <w:b/>
          <w:sz w:val="24"/>
          <w:szCs w:val="20"/>
        </w:rPr>
      </w:pPr>
      <w:r w:rsidRPr="00E16A5A">
        <w:rPr>
          <w:rFonts w:ascii="Times New Roman" w:eastAsia="Times New Roman" w:hAnsi="Times New Roman" w:cs="Times New Roman"/>
          <w:b/>
          <w:sz w:val="24"/>
          <w:szCs w:val="20"/>
        </w:rPr>
        <w:t>Līguma stāšanās spēkā, tā izbeigšanas kārtība, papildinājumi un grozījumi</w:t>
      </w:r>
    </w:p>
    <w:p w14:paraId="79C66ECB"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Līgums ir spēkā (atkarībā no tā apstākļa, kurš iestājas pirmais)</w:t>
      </w:r>
    </w:p>
    <w:p w14:paraId="4C95518A" w14:textId="77777777" w:rsidR="00E16A5A" w:rsidRPr="00E16A5A" w:rsidRDefault="00E16A5A" w:rsidP="00E16A5A">
      <w:pPr>
        <w:numPr>
          <w:ilvl w:val="2"/>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Līguma 1.1. punktā noteiktajā termiņā;</w:t>
      </w:r>
    </w:p>
    <w:p w14:paraId="1765F546" w14:textId="77777777" w:rsidR="00E16A5A" w:rsidRPr="00E16A5A" w:rsidRDefault="00E16A5A" w:rsidP="00E16A5A">
      <w:pPr>
        <w:numPr>
          <w:ilvl w:val="2"/>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vai, kamēr Īpašnieks pilda savus amata pienākumus,</w:t>
      </w:r>
    </w:p>
    <w:p w14:paraId="3D7F459D" w14:textId="77777777" w:rsidR="00E16A5A" w:rsidRPr="00E16A5A" w:rsidRDefault="00E16A5A" w:rsidP="00E16A5A">
      <w:pPr>
        <w:numPr>
          <w:ilvl w:val="2"/>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vai kamēr Automašīna atrodas Īpašnieka valdījumā vai īpašumā.</w:t>
      </w:r>
    </w:p>
    <w:p w14:paraId="569E60F0"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Pusēm ir tiesības nekavējoties vienpusēji izbeigt šo Līgumu, par to paziņojot otrai Pusei. </w:t>
      </w:r>
    </w:p>
    <w:p w14:paraId="14F9CD47"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Citos gadījumos Līgumu var papildināt vai grozīt pēc pušu vienošanās. Jebkuri grozījumi vai papildinājumi pēc to parakstīšanas kļūst par Līguma neatņemamu sastāvdaļu. </w:t>
      </w:r>
    </w:p>
    <w:p w14:paraId="4E44DA75" w14:textId="77777777" w:rsidR="00E16A5A" w:rsidRPr="00E16A5A" w:rsidRDefault="00E16A5A" w:rsidP="00E16A5A">
      <w:pPr>
        <w:numPr>
          <w:ilvl w:val="0"/>
          <w:numId w:val="1"/>
        </w:numPr>
        <w:spacing w:after="200" w:line="276" w:lineRule="auto"/>
        <w:contextualSpacing/>
        <w:jc w:val="center"/>
        <w:rPr>
          <w:rFonts w:ascii="Times New Roman" w:eastAsia="Times New Roman" w:hAnsi="Times New Roman" w:cs="Times New Roman"/>
          <w:b/>
          <w:sz w:val="24"/>
          <w:szCs w:val="20"/>
        </w:rPr>
      </w:pPr>
      <w:r w:rsidRPr="00E16A5A">
        <w:rPr>
          <w:rFonts w:ascii="Times New Roman" w:eastAsia="Times New Roman" w:hAnsi="Times New Roman" w:cs="Times New Roman"/>
          <w:b/>
          <w:sz w:val="24"/>
          <w:szCs w:val="20"/>
        </w:rPr>
        <w:t>Citi noteikumi</w:t>
      </w:r>
    </w:p>
    <w:p w14:paraId="427DA726"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Jebkuri strīdi, kas rodas šī Līguma sakarā tiek risināti savstarpējās pārrunās. Ja Puses nevar vienoties, strīds nododam Latvijas Republikas tiesā.</w:t>
      </w:r>
    </w:p>
    <w:p w14:paraId="6982452D" w14:textId="77777777" w:rsidR="00E16A5A" w:rsidRP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Ar šī Līguma noslēgšanas brīdi spēku zaudē starp Pusēm iepriekš noslēgtais līgums par autotransporta izmantošanas izdevumu segšanu.</w:t>
      </w:r>
    </w:p>
    <w:p w14:paraId="45A4D086" w14:textId="77777777" w:rsidR="00E16A5A" w:rsidRDefault="00E16A5A" w:rsidP="00E16A5A">
      <w:pPr>
        <w:numPr>
          <w:ilvl w:val="1"/>
          <w:numId w:val="1"/>
        </w:numPr>
        <w:spacing w:after="200" w:line="276" w:lineRule="auto"/>
        <w:contextualSpacing/>
        <w:jc w:val="both"/>
        <w:rPr>
          <w:rFonts w:ascii="Times New Roman" w:eastAsia="Times New Roman" w:hAnsi="Times New Roman" w:cs="Times New Roman"/>
          <w:sz w:val="24"/>
          <w:szCs w:val="20"/>
        </w:rPr>
      </w:pPr>
      <w:r w:rsidRPr="00E16A5A">
        <w:rPr>
          <w:rFonts w:ascii="Times New Roman" w:eastAsia="Times New Roman" w:hAnsi="Times New Roman" w:cs="Times New Roman"/>
          <w:sz w:val="24"/>
          <w:szCs w:val="20"/>
        </w:rPr>
        <w:t xml:space="preserve">Līgums sagatavots 2 eksemplāros uz </w:t>
      </w:r>
      <w:r w:rsidR="0022544F">
        <w:rPr>
          <w:rFonts w:ascii="Times New Roman" w:eastAsia="Times New Roman" w:hAnsi="Times New Roman" w:cs="Times New Roman"/>
          <w:sz w:val="24"/>
          <w:szCs w:val="20"/>
        </w:rPr>
        <w:t>___</w:t>
      </w:r>
      <w:r w:rsidRPr="00E16A5A">
        <w:rPr>
          <w:rFonts w:ascii="Times New Roman" w:eastAsia="Times New Roman" w:hAnsi="Times New Roman" w:cs="Times New Roman"/>
          <w:sz w:val="24"/>
          <w:szCs w:val="20"/>
        </w:rPr>
        <w:t xml:space="preserve"> lappusēm katrs. Abiem Līguma eksemplāriem ir vienāds juridiskais spēks. Viens eksemplārs atrodas pie Īpašnieka, otrs pie Pašvaldības. </w:t>
      </w:r>
    </w:p>
    <w:p w14:paraId="5EE08436" w14:textId="77777777" w:rsidR="0022544F" w:rsidRPr="00DE7A83" w:rsidRDefault="0022544F" w:rsidP="00DE7A83">
      <w:pPr>
        <w:spacing w:after="200" w:line="276" w:lineRule="auto"/>
        <w:ind w:left="720"/>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Pielikumā:</w:t>
      </w:r>
      <w:r w:rsidR="00DE7A83">
        <w:rPr>
          <w:rFonts w:ascii="Times New Roman" w:eastAsia="Times New Roman" w:hAnsi="Times New Roman" w:cs="Times New Roman"/>
          <w:sz w:val="24"/>
          <w:szCs w:val="20"/>
        </w:rPr>
        <w:t xml:space="preserve"> </w:t>
      </w:r>
      <w:r w:rsidR="008F7481">
        <w:rPr>
          <w:rFonts w:ascii="Times New Roman" w:eastAsia="Times New Roman" w:hAnsi="Times New Roman" w:cs="Times New Roman"/>
          <w:sz w:val="24"/>
          <w:szCs w:val="20"/>
        </w:rPr>
        <w:t>Automašīnas</w:t>
      </w:r>
      <w:r w:rsidR="00DE7A83" w:rsidRPr="00DE7A83">
        <w:rPr>
          <w:rFonts w:ascii="Times New Roman" w:eastAsia="Times New Roman" w:hAnsi="Times New Roman" w:cs="Times New Roman"/>
          <w:sz w:val="24"/>
          <w:szCs w:val="20"/>
        </w:rPr>
        <w:t xml:space="preserve"> tehniskās pases kopij</w:t>
      </w:r>
      <w:r w:rsidR="00DE7A83">
        <w:rPr>
          <w:rFonts w:ascii="Times New Roman" w:eastAsia="Times New Roman" w:hAnsi="Times New Roman" w:cs="Times New Roman"/>
          <w:sz w:val="24"/>
          <w:szCs w:val="20"/>
        </w:rPr>
        <w:t>a</w:t>
      </w:r>
    </w:p>
    <w:p w14:paraId="663CFC28" w14:textId="77777777" w:rsidR="00DE7A83" w:rsidRPr="00E16A5A" w:rsidRDefault="00DE7A83" w:rsidP="0022544F">
      <w:pPr>
        <w:spacing w:after="200" w:line="276" w:lineRule="auto"/>
        <w:ind w:left="720"/>
        <w:contextualSpacing/>
        <w:jc w:val="both"/>
        <w:rPr>
          <w:rFonts w:ascii="Times New Roman" w:eastAsia="Times New Roman" w:hAnsi="Times New Roman" w:cs="Times New Roman"/>
          <w:sz w:val="24"/>
          <w:szCs w:val="20"/>
        </w:rPr>
      </w:pPr>
    </w:p>
    <w:tbl>
      <w:tblPr>
        <w:tblStyle w:val="Reatabula1"/>
        <w:tblW w:w="0" w:type="auto"/>
        <w:tblInd w:w="360" w:type="dxa"/>
        <w:tblLook w:val="04A0" w:firstRow="1" w:lastRow="0" w:firstColumn="1" w:lastColumn="0" w:noHBand="0" w:noVBand="1"/>
      </w:tblPr>
      <w:tblGrid>
        <w:gridCol w:w="4116"/>
        <w:gridCol w:w="4046"/>
      </w:tblGrid>
      <w:tr w:rsidR="00E16A5A" w:rsidRPr="00E16A5A" w14:paraId="692B6827" w14:textId="77777777" w:rsidTr="000F125A">
        <w:tc>
          <w:tcPr>
            <w:tcW w:w="4116" w:type="dxa"/>
          </w:tcPr>
          <w:p w14:paraId="4CA283FD" w14:textId="77777777" w:rsidR="00E16A5A" w:rsidRPr="00E16A5A" w:rsidRDefault="00E16A5A" w:rsidP="00E16A5A">
            <w:pPr>
              <w:rPr>
                <w:rFonts w:ascii="Times New Roman" w:hAnsi="Times New Roman" w:cs="Times New Roman"/>
                <w:sz w:val="24"/>
                <w:szCs w:val="20"/>
              </w:rPr>
            </w:pPr>
            <w:r w:rsidRPr="00E16A5A">
              <w:rPr>
                <w:rFonts w:ascii="Times New Roman" w:hAnsi="Times New Roman" w:cs="Times New Roman"/>
                <w:sz w:val="24"/>
                <w:szCs w:val="20"/>
              </w:rPr>
              <w:t xml:space="preserve">Pašvaldība:                                                  </w:t>
            </w:r>
          </w:p>
          <w:p w14:paraId="11AE6B9C" w14:textId="77777777" w:rsidR="00E16A5A" w:rsidRPr="00E16A5A" w:rsidRDefault="00E16A5A" w:rsidP="00E16A5A">
            <w:pPr>
              <w:ind w:left="360"/>
              <w:rPr>
                <w:rFonts w:ascii="Times New Roman" w:hAnsi="Times New Roman" w:cs="Times New Roman"/>
                <w:sz w:val="24"/>
                <w:szCs w:val="20"/>
              </w:rPr>
            </w:pPr>
          </w:p>
          <w:p w14:paraId="6B630C52" w14:textId="77777777" w:rsidR="00E16A5A" w:rsidRPr="00E16A5A" w:rsidRDefault="00E16A5A" w:rsidP="00E16A5A">
            <w:pPr>
              <w:rPr>
                <w:rFonts w:ascii="Times New Roman" w:hAnsi="Times New Roman" w:cs="Times New Roman"/>
                <w:sz w:val="24"/>
                <w:szCs w:val="20"/>
              </w:rPr>
            </w:pPr>
          </w:p>
          <w:p w14:paraId="51DC9F06" w14:textId="77777777" w:rsidR="00E16A5A" w:rsidRPr="00E16A5A" w:rsidRDefault="00E16A5A" w:rsidP="00E16A5A">
            <w:pPr>
              <w:rPr>
                <w:rFonts w:ascii="Times New Roman" w:hAnsi="Times New Roman" w:cs="Times New Roman"/>
                <w:sz w:val="24"/>
                <w:szCs w:val="20"/>
              </w:rPr>
            </w:pPr>
            <w:r w:rsidRPr="00E16A5A">
              <w:rPr>
                <w:rFonts w:ascii="Times New Roman" w:hAnsi="Times New Roman" w:cs="Times New Roman"/>
                <w:sz w:val="24"/>
                <w:szCs w:val="20"/>
              </w:rPr>
              <w:t>_____________________</w:t>
            </w:r>
          </w:p>
          <w:p w14:paraId="17CD7F20" w14:textId="77777777" w:rsidR="00E16A5A" w:rsidRPr="00E16A5A" w:rsidRDefault="00E16A5A" w:rsidP="00E16A5A">
            <w:pPr>
              <w:rPr>
                <w:rFonts w:ascii="Times New Roman" w:hAnsi="Times New Roman" w:cs="Times New Roman"/>
                <w:sz w:val="24"/>
                <w:szCs w:val="20"/>
              </w:rPr>
            </w:pPr>
          </w:p>
        </w:tc>
        <w:tc>
          <w:tcPr>
            <w:tcW w:w="4046" w:type="dxa"/>
          </w:tcPr>
          <w:p w14:paraId="4192AF37" w14:textId="77777777" w:rsidR="00E16A5A" w:rsidRPr="00E16A5A" w:rsidRDefault="00E16A5A" w:rsidP="00E16A5A">
            <w:pPr>
              <w:rPr>
                <w:rFonts w:ascii="Times New Roman" w:hAnsi="Times New Roman" w:cs="Times New Roman"/>
                <w:sz w:val="24"/>
                <w:szCs w:val="20"/>
              </w:rPr>
            </w:pPr>
            <w:r w:rsidRPr="00E16A5A">
              <w:rPr>
                <w:rFonts w:ascii="Times New Roman" w:hAnsi="Times New Roman" w:cs="Times New Roman"/>
                <w:sz w:val="24"/>
                <w:szCs w:val="20"/>
              </w:rPr>
              <w:t>Īpašnieks:</w:t>
            </w:r>
          </w:p>
          <w:p w14:paraId="33589A7C" w14:textId="77777777" w:rsidR="00E16A5A" w:rsidRPr="00E16A5A" w:rsidRDefault="00E16A5A" w:rsidP="00E16A5A">
            <w:pPr>
              <w:rPr>
                <w:rFonts w:ascii="Times New Roman" w:hAnsi="Times New Roman" w:cs="Times New Roman"/>
                <w:sz w:val="24"/>
                <w:szCs w:val="20"/>
              </w:rPr>
            </w:pPr>
          </w:p>
        </w:tc>
      </w:tr>
    </w:tbl>
    <w:p w14:paraId="41478998" w14:textId="77777777" w:rsidR="00E16A5A" w:rsidRPr="00E16A5A" w:rsidRDefault="00E16A5A" w:rsidP="00E16A5A">
      <w:pPr>
        <w:rPr>
          <w:rFonts w:ascii="Times New Roman" w:eastAsia="Times New Roman" w:hAnsi="Times New Roman" w:cs="Times New Roman"/>
          <w:sz w:val="24"/>
          <w:szCs w:val="20"/>
        </w:rPr>
      </w:pPr>
    </w:p>
    <w:p w14:paraId="7076557F" w14:textId="77777777" w:rsidR="0067017D" w:rsidRPr="00EC380B" w:rsidRDefault="0067017D">
      <w:pPr>
        <w:rPr>
          <w:rFonts w:ascii="Times New Roman" w:eastAsia="Times New Roman" w:hAnsi="Times New Roman" w:cs="Times New Roman"/>
          <w:sz w:val="24"/>
          <w:szCs w:val="20"/>
        </w:rPr>
      </w:pPr>
    </w:p>
    <w:sectPr w:rsidR="0067017D" w:rsidRPr="00EC3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B3D0B"/>
    <w:multiLevelType w:val="multilevel"/>
    <w:tmpl w:val="9F168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EB084B"/>
    <w:multiLevelType w:val="hybridMultilevel"/>
    <w:tmpl w:val="F0743A20"/>
    <w:lvl w:ilvl="0" w:tplc="A4E2ED08">
      <w:start w:val="4"/>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7977735">
    <w:abstractNumId w:val="0"/>
  </w:num>
  <w:num w:numId="2" w16cid:durableId="88945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5A"/>
    <w:rsid w:val="0022544F"/>
    <w:rsid w:val="0067017D"/>
    <w:rsid w:val="008F7481"/>
    <w:rsid w:val="0095657C"/>
    <w:rsid w:val="00C60C09"/>
    <w:rsid w:val="00DE7A83"/>
    <w:rsid w:val="00E16A5A"/>
    <w:rsid w:val="00EC380B"/>
    <w:rsid w:val="00F12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57E4"/>
  <w15:chartTrackingRefBased/>
  <w15:docId w15:val="{23CED03B-F0BF-45F4-8F3C-CECA0210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59"/>
    <w:rsid w:val="00E16A5A"/>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atabula">
    <w:name w:val="Table Grid"/>
    <w:basedOn w:val="Parastatabula"/>
    <w:uiPriority w:val="39"/>
    <w:rsid w:val="00E1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2963</Words>
  <Characters>1689</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Ingrīda Birzniece-Ezera</cp:lastModifiedBy>
  <cp:revision>2</cp:revision>
  <dcterms:created xsi:type="dcterms:W3CDTF">2023-07-17T08:17:00Z</dcterms:created>
  <dcterms:modified xsi:type="dcterms:W3CDTF">2023-07-17T08:17:00Z</dcterms:modified>
</cp:coreProperties>
</file>